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10" w:rsidRDefault="008A6B10" w:rsidP="008A6B10"/>
    <w:p w:rsidR="008A6B10" w:rsidRPr="002C7153" w:rsidRDefault="008A6B10" w:rsidP="008A6B10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>HOMOLOGAÇÃO PRELIMINAR DO RESULTADO</w:t>
      </w:r>
    </w:p>
    <w:p w:rsidR="008A6B10" w:rsidRDefault="008A6B10" w:rsidP="008A6B10"/>
    <w:p w:rsidR="008A6B10" w:rsidRPr="007D2027" w:rsidRDefault="008A6B10" w:rsidP="008A6B10">
      <w:pPr>
        <w:spacing w:before="93"/>
        <w:ind w:right="409"/>
        <w:jc w:val="both"/>
        <w:rPr>
          <w:rFonts w:ascii="Times New Roman" w:hAnsi="Times New Roman"/>
          <w:sz w:val="24"/>
          <w:szCs w:val="24"/>
        </w:rPr>
      </w:pPr>
      <w:r w:rsidRPr="00C774F6">
        <w:rPr>
          <w:rFonts w:asciiTheme="minorHAnsi" w:hAnsiTheme="minorHAnsi" w:cs="Tahoma"/>
          <w:bCs/>
          <w:sz w:val="24"/>
          <w:szCs w:val="24"/>
        </w:rPr>
        <w:t>O PREFEITO DO MUNICÍPIO DE JOAÇABA</w:t>
      </w:r>
      <w:r w:rsidRPr="00C774F6">
        <w:rPr>
          <w:rFonts w:asciiTheme="minorHAnsi" w:hAnsiTheme="minorHAnsi" w:cs="Tahoma"/>
          <w:sz w:val="24"/>
          <w:szCs w:val="24"/>
        </w:rPr>
        <w:t>, no uso de suas atribuições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C774F6">
        <w:rPr>
          <w:rFonts w:asciiTheme="minorHAnsi" w:hAnsiTheme="minorHAnsi" w:cs="Tahoma"/>
          <w:sz w:val="24"/>
          <w:szCs w:val="24"/>
        </w:rPr>
        <w:t xml:space="preserve">TORNA PÚBLICA a Homologação </w:t>
      </w:r>
      <w:r w:rsidR="00C72247">
        <w:rPr>
          <w:rFonts w:asciiTheme="minorHAnsi" w:hAnsiTheme="minorHAnsi" w:cs="Tahoma"/>
          <w:sz w:val="24"/>
          <w:szCs w:val="24"/>
        </w:rPr>
        <w:t xml:space="preserve">Preliminar </w:t>
      </w:r>
      <w:r>
        <w:rPr>
          <w:rFonts w:asciiTheme="minorHAnsi" w:hAnsiTheme="minorHAnsi" w:cs="Tahoma"/>
          <w:sz w:val="24"/>
          <w:szCs w:val="24"/>
        </w:rPr>
        <w:t>das</w:t>
      </w:r>
      <w:r w:rsidRPr="00C774F6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Classificações da</w:t>
      </w:r>
      <w:r w:rsidRPr="00C774F6">
        <w:rPr>
          <w:rFonts w:asciiTheme="minorHAnsi" w:hAnsiTheme="minorHAnsi" w:cs="Tahoma"/>
          <w:sz w:val="24"/>
          <w:szCs w:val="24"/>
        </w:rPr>
        <w:t xml:space="preserve"> </w:t>
      </w:r>
      <w:r w:rsidRPr="007D2027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hamada Pública </w:t>
      </w:r>
      <w:r w:rsidR="006565EC">
        <w:rPr>
          <w:rFonts w:ascii="Times New Roman" w:hAnsi="Times New Roman"/>
          <w:b/>
          <w:sz w:val="24"/>
          <w:szCs w:val="24"/>
        </w:rPr>
        <w:t>001/2022</w:t>
      </w:r>
      <w:r w:rsidRPr="007D20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destinado à contratação por prazo determinado</w:t>
      </w:r>
      <w:r w:rsidR="006565E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para atender </w:t>
      </w:r>
      <w:r w:rsidR="00C72247">
        <w:rPr>
          <w:rFonts w:ascii="Times New Roman" w:hAnsi="Times New Roman"/>
          <w:b/>
          <w:sz w:val="24"/>
          <w:szCs w:val="24"/>
        </w:rPr>
        <w:t>à</w:t>
      </w:r>
      <w:r>
        <w:rPr>
          <w:rFonts w:ascii="Times New Roman" w:hAnsi="Times New Roman"/>
          <w:b/>
          <w:sz w:val="24"/>
          <w:szCs w:val="24"/>
        </w:rPr>
        <w:t xml:space="preserve"> necessidade temporária de excepcional de interesse público do município de Joaçaba</w:t>
      </w:r>
      <w:r w:rsidRPr="007D20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nos termos da LEI</w:t>
      </w:r>
      <w:r w:rsidRPr="007D2027">
        <w:rPr>
          <w:rFonts w:ascii="Times New Roman" w:hAnsi="Times New Roman"/>
          <w:sz w:val="24"/>
          <w:szCs w:val="24"/>
        </w:rPr>
        <w:t xml:space="preserve"> MUNICIPAL</w:t>
      </w:r>
      <w:r w:rsidRPr="007D202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D2027">
        <w:rPr>
          <w:rFonts w:ascii="Times New Roman" w:hAnsi="Times New Roman"/>
          <w:sz w:val="24"/>
          <w:szCs w:val="24"/>
        </w:rPr>
        <w:t>Nº</w:t>
      </w:r>
      <w:r w:rsidRPr="007D2027">
        <w:rPr>
          <w:rFonts w:ascii="Times New Roman" w:hAnsi="Times New Roman"/>
          <w:spacing w:val="-10"/>
          <w:sz w:val="24"/>
          <w:szCs w:val="24"/>
        </w:rPr>
        <w:t xml:space="preserve"> 97/2005</w:t>
      </w:r>
      <w:r w:rsidRPr="007D2027">
        <w:rPr>
          <w:rFonts w:ascii="Times New Roman" w:hAnsi="Times New Roman"/>
          <w:sz w:val="24"/>
          <w:szCs w:val="24"/>
        </w:rPr>
        <w:t>, DO DECRETO MUNICIPAL Nº 5.702 de 27 de junho de 2019, Decreto Municipal Nº 5908 DE18 DE MARÇO DE</w:t>
      </w:r>
      <w:r w:rsidRPr="007D202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027">
        <w:rPr>
          <w:rFonts w:ascii="Times New Roman" w:hAnsi="Times New Roman"/>
          <w:sz w:val="24"/>
          <w:szCs w:val="24"/>
        </w:rPr>
        <w:t>2020 e a Resolução 01/2020(FMS).</w:t>
      </w:r>
    </w:p>
    <w:p w:rsidR="008A6B10" w:rsidRDefault="008A6B10" w:rsidP="008A6B10"/>
    <w:p w:rsidR="008A6B10" w:rsidRPr="009F5E30" w:rsidRDefault="008A6B10" w:rsidP="008A6B10">
      <w:pPr>
        <w:shd w:val="clear" w:color="auto" w:fill="BDD6EE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9F5E30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Classificação </w:t>
      </w:r>
    </w:p>
    <w:p w:rsidR="008A6B10" w:rsidRDefault="008A6B10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8A6B10" w:rsidRPr="00C774F6" w:rsidTr="006C715F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8A6B10" w:rsidRPr="00C774F6" w:rsidRDefault="008A6B10" w:rsidP="00CF15D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 w:rsidR="00CF15D7">
              <w:rPr>
                <w:rFonts w:asciiTheme="minorHAnsi" w:hAnsiTheme="minorHAnsi" w:cs="Tahoma"/>
                <w:b/>
              </w:rPr>
              <w:t>Agente da Dengue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6B10" w:rsidRDefault="008A6B10" w:rsidP="006C715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8A6B10" w:rsidRPr="00AC0A07" w:rsidRDefault="008A6B10" w:rsidP="006C715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8A6B10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8A6B10" w:rsidRPr="00603D21" w:rsidRDefault="008A6B10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8A6B10" w:rsidRPr="00603D21" w:rsidRDefault="00CF15D7" w:rsidP="00CF15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Marieli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701" w:type="dxa"/>
          </w:tcPr>
          <w:p w:rsidR="008A6B10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8A6B10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8A6B10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8A6B10" w:rsidRPr="00603D21" w:rsidRDefault="008A6B10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8A6B10" w:rsidRPr="00603D21" w:rsidRDefault="00CF15D7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Nilce  Terezinha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Medeiros da Costa</w:t>
            </w:r>
          </w:p>
        </w:tc>
        <w:tc>
          <w:tcPr>
            <w:tcW w:w="1701" w:type="dxa"/>
          </w:tcPr>
          <w:p w:rsidR="008A6B10" w:rsidRPr="00603D21" w:rsidRDefault="00CF15D7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8A6B10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Maristela Pedroso dos Santos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Lorena Lima Alves Ribeiro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Tayra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Larissa Sobrinho da Luz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Natalia Surdi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3F7038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3F7038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3F7038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Cruz da Silva</w:t>
            </w:r>
          </w:p>
        </w:tc>
        <w:tc>
          <w:tcPr>
            <w:tcW w:w="1701" w:type="dxa"/>
          </w:tcPr>
          <w:p w:rsidR="003F7038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3F7038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8A6B10" w:rsidRDefault="008A6B10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745E0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745E07" w:rsidRPr="00C774F6" w:rsidRDefault="00745E07" w:rsidP="00745E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Enfermeiro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45E07" w:rsidRDefault="00745E0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745E07" w:rsidRPr="00AC0A07" w:rsidRDefault="00745E0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Michele Cristina Diesel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Franciele Mantovani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Ap. de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Col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Dalla Vecchia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Thatyane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Coelho de Ávila</w:t>
            </w:r>
          </w:p>
        </w:tc>
        <w:tc>
          <w:tcPr>
            <w:tcW w:w="170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Luana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Bilibio</w:t>
            </w:r>
            <w:proofErr w:type="spellEnd"/>
          </w:p>
        </w:tc>
        <w:tc>
          <w:tcPr>
            <w:tcW w:w="170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Cecília 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Inhaia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Veiga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Solange Ribeiro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Cecília 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Inhaia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Veiga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Priscila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Hoffelder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Corradi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Lucélia Pires de Lima Luiz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Alana Laís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Scapini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Franciele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Aguida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Pegoraro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Vanessa Fernanda David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Rossarolla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Cyntia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Mazon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Moreira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Jéssica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 xml:space="preserve">Maria 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Fachin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Genelli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Alissia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Maria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Freiberg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Cardozo da Cruz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0018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Daiane Bonatto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Merlo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Estefani Campos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</w:tbl>
    <w:p w:rsidR="00745E07" w:rsidRDefault="00745E0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6C464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4649" w:rsidRPr="00C774F6" w:rsidRDefault="006C4649" w:rsidP="006C464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Médico Pediatra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649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6C4649" w:rsidRPr="00AC0A07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Ellen Lima Santana Machado</w:t>
            </w:r>
          </w:p>
        </w:tc>
        <w:tc>
          <w:tcPr>
            <w:tcW w:w="1701" w:type="dxa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</w:tbl>
    <w:p w:rsidR="006C4649" w:rsidRDefault="006C464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6C464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4649" w:rsidRPr="00C774F6" w:rsidRDefault="006C4649" w:rsidP="006C464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Psicólogo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649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6C4649" w:rsidRPr="00AC0A07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Daiane Vieira</w:t>
            </w:r>
          </w:p>
        </w:tc>
        <w:tc>
          <w:tcPr>
            <w:tcW w:w="1701" w:type="dxa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Jésika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Elisangela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Wasen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Barbieri</w:t>
            </w:r>
          </w:p>
        </w:tc>
        <w:tc>
          <w:tcPr>
            <w:tcW w:w="1701" w:type="dxa"/>
          </w:tcPr>
          <w:p w:rsidR="006C4649" w:rsidRPr="00603D21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Iran Dos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Santos  Ramos</w:t>
            </w:r>
            <w:proofErr w:type="gramEnd"/>
          </w:p>
        </w:tc>
        <w:tc>
          <w:tcPr>
            <w:tcW w:w="1701" w:type="dxa"/>
          </w:tcPr>
          <w:p w:rsidR="006C4649" w:rsidRPr="00603D21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6C4649" w:rsidRPr="00603D21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Yanne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Michelle Araújo Nascimento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Débora Larissa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Karg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Franciely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 Cavalli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Giovana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Crestani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Franco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</w:tbl>
    <w:p w:rsidR="006C4649" w:rsidRDefault="006C464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EB799C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EB799C" w:rsidRPr="00C774F6" w:rsidRDefault="00EB799C" w:rsidP="00EB799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Técnico em Enfermagem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EB799C" w:rsidRPr="00AC0A07" w:rsidRDefault="00EB799C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Poliana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Frizzo</w:t>
            </w:r>
            <w:proofErr w:type="spellEnd"/>
          </w:p>
        </w:tc>
        <w:tc>
          <w:tcPr>
            <w:tcW w:w="1701" w:type="dxa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</w:t>
            </w:r>
            <w:r w:rsidR="00EB799C">
              <w:rPr>
                <w:rFonts w:eastAsia="Times New Roman"/>
                <w:color w:val="000000"/>
                <w:lang w:eastAsia="pt-BR"/>
              </w:rPr>
              <w:t>,0</w:t>
            </w:r>
          </w:p>
        </w:tc>
      </w:tr>
      <w:tr w:rsidR="00E9316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9316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93169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Adenilza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Fátima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Pilantil</w:t>
            </w:r>
            <w:proofErr w:type="spellEnd"/>
          </w:p>
        </w:tc>
        <w:tc>
          <w:tcPr>
            <w:tcW w:w="1701" w:type="dxa"/>
          </w:tcPr>
          <w:p w:rsidR="00E93169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E93169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Pr="00603D21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Francieli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Regina de Souza</w:t>
            </w:r>
          </w:p>
        </w:tc>
        <w:tc>
          <w:tcPr>
            <w:tcW w:w="1701" w:type="dxa"/>
          </w:tcPr>
          <w:p w:rsidR="00EB799C" w:rsidRPr="00603D21" w:rsidRDefault="00EB799C" w:rsidP="00E931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E93169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1451" w:type="dxa"/>
          </w:tcPr>
          <w:p w:rsidR="00EB799C" w:rsidRPr="00603D21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</w:t>
            </w:r>
            <w:r w:rsidR="00EB799C">
              <w:rPr>
                <w:rFonts w:eastAsia="Times New Roman"/>
                <w:color w:val="000000"/>
                <w:lang w:eastAsia="pt-BR"/>
              </w:rPr>
              <w:t>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Pr="00603D21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Suzani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Gregório Ribeiro</w:t>
            </w:r>
          </w:p>
        </w:tc>
        <w:tc>
          <w:tcPr>
            <w:tcW w:w="1701" w:type="dxa"/>
          </w:tcPr>
          <w:p w:rsidR="00EB799C" w:rsidRPr="00603D21" w:rsidRDefault="00E93169" w:rsidP="00E931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EB799C" w:rsidRPr="00603D21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Viviane Paim Penteado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Taiana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Cristina Ramos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Bortolini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AC5242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Sofia Soares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2019D6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2019D6" w:rsidRDefault="002019D6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2019D6" w:rsidRDefault="00AC5242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Luciane Luiza Machado</w:t>
            </w:r>
          </w:p>
        </w:tc>
        <w:tc>
          <w:tcPr>
            <w:tcW w:w="1701" w:type="dxa"/>
          </w:tcPr>
          <w:p w:rsidR="002019D6" w:rsidRDefault="002019D6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1451" w:type="dxa"/>
          </w:tcPr>
          <w:p w:rsidR="002019D6" w:rsidRDefault="002019D6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E9316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93169" w:rsidRDefault="005F29E3" w:rsidP="002019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019D6">
              <w:rPr>
                <w:rFonts w:eastAsia="Times New Roman"/>
                <w:color w:val="000000"/>
                <w:lang w:eastAsia="pt-BR"/>
              </w:rPr>
              <w:t>010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93169" w:rsidRDefault="00D34F2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Josiele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 Sales</w:t>
            </w:r>
          </w:p>
        </w:tc>
        <w:tc>
          <w:tcPr>
            <w:tcW w:w="1701" w:type="dxa"/>
          </w:tcPr>
          <w:p w:rsidR="00E93169" w:rsidRDefault="00D34F2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E93169" w:rsidRDefault="00D34F23" w:rsidP="00D34F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D34F2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34F23" w:rsidRDefault="005F29E3" w:rsidP="002019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2019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34F23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Clarice Camargo</w:t>
            </w:r>
          </w:p>
        </w:tc>
        <w:tc>
          <w:tcPr>
            <w:tcW w:w="1701" w:type="dxa"/>
          </w:tcPr>
          <w:p w:rsidR="00D34F23" w:rsidRDefault="00D34F2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D34F23" w:rsidRDefault="00D34F23" w:rsidP="00D34F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Default="005F29E3" w:rsidP="002019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2019D6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Felipe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Bilibio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D0333D" w:rsidRDefault="00D0333D" w:rsidP="00D0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EB799C" w:rsidRDefault="00EB799C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D0333D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D0333D" w:rsidRPr="00C774F6" w:rsidRDefault="00D0333D" w:rsidP="00D033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Auxiliar de Serviços Internos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0333D" w:rsidRPr="00AC0A07" w:rsidRDefault="00D0333D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Fabiane Deitos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Emmerich</w:t>
            </w:r>
            <w:proofErr w:type="spellEnd"/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Simone Ap.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Stefanes</w:t>
            </w:r>
            <w:proofErr w:type="spellEnd"/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2,5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Pr="00603D21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Cinthia 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Stefanes</w:t>
            </w:r>
            <w:proofErr w:type="spellEnd"/>
          </w:p>
        </w:tc>
        <w:tc>
          <w:tcPr>
            <w:tcW w:w="170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Pr="00603D21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Marli de Almeida</w:t>
            </w:r>
          </w:p>
        </w:tc>
        <w:tc>
          <w:tcPr>
            <w:tcW w:w="170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Josiane dos Santos Ramos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Simone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Fernades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Sobrinho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1,5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Suelen Morais Rodrigues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Caroline de Matos</w:t>
            </w:r>
          </w:p>
        </w:tc>
        <w:tc>
          <w:tcPr>
            <w:tcW w:w="1701" w:type="dxa"/>
          </w:tcPr>
          <w:p w:rsidR="00D0333D" w:rsidRDefault="00D73900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73900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Elisabete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Pichinini</w:t>
            </w:r>
            <w:proofErr w:type="spellEnd"/>
          </w:p>
        </w:tc>
        <w:tc>
          <w:tcPr>
            <w:tcW w:w="1701" w:type="dxa"/>
          </w:tcPr>
          <w:p w:rsidR="00D0333D" w:rsidRDefault="00D73900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D0333D" w:rsidRDefault="00D73900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D0333D" w:rsidRDefault="00D0333D" w:rsidP="008A6B10">
      <w:pPr>
        <w:jc w:val="both"/>
        <w:rPr>
          <w:rFonts w:asciiTheme="minorHAnsi" w:hAnsiTheme="minorHAnsi"/>
          <w:sz w:val="24"/>
          <w:szCs w:val="24"/>
        </w:rPr>
      </w:pPr>
    </w:p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5F29E3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F29E3" w:rsidRPr="00C774F6" w:rsidRDefault="005F29E3" w:rsidP="005F29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Centro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5F29E3" w:rsidRPr="00AC0A07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Amanda Da Silveira</w:t>
            </w:r>
          </w:p>
        </w:tc>
        <w:tc>
          <w:tcPr>
            <w:tcW w:w="170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Marielena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Souza Nascimento</w:t>
            </w:r>
          </w:p>
        </w:tc>
        <w:tc>
          <w:tcPr>
            <w:tcW w:w="170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Caroline Pereira de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Bastiani</w:t>
            </w:r>
            <w:proofErr w:type="spellEnd"/>
          </w:p>
        </w:tc>
        <w:tc>
          <w:tcPr>
            <w:tcW w:w="170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Mariana Cristina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Corbari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Moraes</w:t>
            </w:r>
          </w:p>
        </w:tc>
        <w:tc>
          <w:tcPr>
            <w:tcW w:w="170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Amanda Louise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Scapini</w:t>
            </w:r>
            <w:proofErr w:type="spellEnd"/>
          </w:p>
        </w:tc>
        <w:tc>
          <w:tcPr>
            <w:tcW w:w="170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5F29E3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F29E3" w:rsidRPr="00C774F6" w:rsidRDefault="005F29E3" w:rsidP="005F29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>N. S. 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5F29E3" w:rsidRPr="00AC0A07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Flávia Das Graças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Sangali</w:t>
            </w:r>
            <w:proofErr w:type="spellEnd"/>
          </w:p>
        </w:tc>
        <w:tc>
          <w:tcPr>
            <w:tcW w:w="170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Fabiana Pires de Lima</w:t>
            </w:r>
          </w:p>
        </w:tc>
        <w:tc>
          <w:tcPr>
            <w:tcW w:w="170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Jéssica Medeiros</w:t>
            </w:r>
          </w:p>
        </w:tc>
        <w:tc>
          <w:tcPr>
            <w:tcW w:w="170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125079" w:rsidP="0012507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Aline Rodrigues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Scapini</w:t>
            </w:r>
            <w:proofErr w:type="spellEnd"/>
          </w:p>
        </w:tc>
        <w:tc>
          <w:tcPr>
            <w:tcW w:w="170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  <w:tc>
          <w:tcPr>
            <w:tcW w:w="145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12507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25079" w:rsidRPr="00C774F6" w:rsidRDefault="00125079" w:rsidP="00125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>Frei Bruno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25079" w:rsidRPr="00AC0A07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Janaina da Silva</w:t>
            </w:r>
          </w:p>
        </w:tc>
        <w:tc>
          <w:tcPr>
            <w:tcW w:w="170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Alexandra Benjamin</w:t>
            </w:r>
          </w:p>
        </w:tc>
        <w:tc>
          <w:tcPr>
            <w:tcW w:w="170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Tailane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Raissa Alves</w:t>
            </w:r>
          </w:p>
        </w:tc>
        <w:tc>
          <w:tcPr>
            <w:tcW w:w="1701" w:type="dxa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</w:tbl>
    <w:p w:rsidR="00125079" w:rsidRDefault="0012507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12507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25079" w:rsidRPr="00C774F6" w:rsidRDefault="00125079" w:rsidP="00125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 xml:space="preserve">Vila </w:t>
            </w:r>
            <w:proofErr w:type="spellStart"/>
            <w:r>
              <w:rPr>
                <w:rFonts w:asciiTheme="minorHAnsi" w:hAnsiTheme="minorHAnsi" w:cs="Tahoma"/>
                <w:b/>
              </w:rPr>
              <w:t>Remor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25079" w:rsidRPr="00AC0A07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Ciliane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Cunha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Comby</w:t>
            </w:r>
            <w:proofErr w:type="spellEnd"/>
          </w:p>
        </w:tc>
        <w:tc>
          <w:tcPr>
            <w:tcW w:w="170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Lidiane Dornellas</w:t>
            </w:r>
          </w:p>
        </w:tc>
        <w:tc>
          <w:tcPr>
            <w:tcW w:w="170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125079" w:rsidRPr="00C774F6" w:rsidTr="00197B7A">
        <w:trPr>
          <w:trHeight w:val="7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Pr="00603D21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Gabriela de Freitas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Bertusso</w:t>
            </w:r>
            <w:proofErr w:type="spellEnd"/>
          </w:p>
        </w:tc>
        <w:tc>
          <w:tcPr>
            <w:tcW w:w="1701" w:type="dxa"/>
          </w:tcPr>
          <w:p w:rsidR="00125079" w:rsidRPr="00603D21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125079" w:rsidRPr="00603D21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197B7A" w:rsidRPr="00C774F6" w:rsidTr="00197B7A">
        <w:trPr>
          <w:trHeight w:val="7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97B7A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97B7A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Gabriela Gomes de Oliveira</w:t>
            </w:r>
          </w:p>
        </w:tc>
        <w:tc>
          <w:tcPr>
            <w:tcW w:w="1701" w:type="dxa"/>
          </w:tcPr>
          <w:p w:rsidR="00197B7A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  <w:tc>
          <w:tcPr>
            <w:tcW w:w="1451" w:type="dxa"/>
          </w:tcPr>
          <w:p w:rsidR="00197B7A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125079" w:rsidRDefault="0012507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CF215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F2157" w:rsidRPr="00C774F6" w:rsidRDefault="00CF2157" w:rsidP="00CF215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 xml:space="preserve">Vila </w:t>
            </w:r>
            <w:proofErr w:type="spellStart"/>
            <w:r>
              <w:rPr>
                <w:rFonts w:asciiTheme="minorHAnsi" w:hAnsiTheme="minorHAnsi" w:cs="Tahoma"/>
                <w:b/>
              </w:rPr>
              <w:t>Pedrini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F2157" w:rsidRPr="00AC0A0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Franciele da Silva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Damaceno</w:t>
            </w:r>
            <w:proofErr w:type="spellEnd"/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Sidirlei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dos Anjos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AD2684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AD2684" w:rsidRDefault="00AD268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AD2684" w:rsidRDefault="00AD268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Marisa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Ap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701" w:type="dxa"/>
          </w:tcPr>
          <w:p w:rsidR="00AD2684" w:rsidRDefault="00AD268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  <w:tc>
          <w:tcPr>
            <w:tcW w:w="1451" w:type="dxa"/>
          </w:tcPr>
          <w:p w:rsidR="00AD2684" w:rsidRDefault="00AD268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  <w:bookmarkStart w:id="0" w:name="_GoBack"/>
            <w:bookmarkEnd w:id="0"/>
          </w:p>
        </w:tc>
      </w:tr>
    </w:tbl>
    <w:p w:rsidR="00CF2157" w:rsidRDefault="00CF215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CF215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F2157" w:rsidRPr="00C774F6" w:rsidRDefault="00CF2157" w:rsidP="00CF215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>Santa Tereza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F2157" w:rsidRPr="00AC0A0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Paula de Oliveira Alves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Karolayne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Ribeiro da Cruz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</w:tbl>
    <w:p w:rsidR="00CF2157" w:rsidRDefault="00CF215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CF215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F2157" w:rsidRPr="00C774F6" w:rsidRDefault="00CF2157" w:rsidP="00CF215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>Santa Terezinha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F2157" w:rsidRPr="00AC0A0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CF215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Neusa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Borloluzzi</w:t>
            </w:r>
            <w:proofErr w:type="spellEnd"/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Classifcado</w:t>
            </w:r>
            <w:proofErr w:type="spellEnd"/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CF215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</w:t>
            </w:r>
            <w:r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CF215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Nara Cristina Ribeiro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CF2157" w:rsidRDefault="00CF215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0426D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426D9" w:rsidRPr="00C774F6" w:rsidRDefault="000426D9" w:rsidP="000426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>Centro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26D9" w:rsidRDefault="000426D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0426D9" w:rsidRPr="00AC0A07" w:rsidRDefault="000426D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0426D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0426D9" w:rsidRPr="00603D21" w:rsidRDefault="000426D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0426D9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Yago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Miguel Pinto Paz</w:t>
            </w:r>
          </w:p>
        </w:tc>
        <w:tc>
          <w:tcPr>
            <w:tcW w:w="170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Classifcado</w:t>
            </w:r>
            <w:proofErr w:type="spellEnd"/>
          </w:p>
        </w:tc>
        <w:tc>
          <w:tcPr>
            <w:tcW w:w="145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0426D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0426D9" w:rsidRPr="00603D21" w:rsidRDefault="000426D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0426D9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Jonathan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Kallil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Sacramento</w:t>
            </w:r>
          </w:p>
        </w:tc>
        <w:tc>
          <w:tcPr>
            <w:tcW w:w="170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0426D9" w:rsidRDefault="000426D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E30354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E30354" w:rsidRPr="00C774F6" w:rsidRDefault="00E30354" w:rsidP="00E3035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</w:t>
            </w:r>
            <w:r>
              <w:rPr>
                <w:rFonts w:asciiTheme="minorHAnsi" w:hAnsiTheme="minorHAnsi" w:cs="Tahoma"/>
                <w:b/>
              </w:rPr>
              <w:t>São Brás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E30354" w:rsidRPr="00AC0A07" w:rsidRDefault="00E30354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30354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30354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Ap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70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1,5</w:t>
            </w:r>
          </w:p>
        </w:tc>
      </w:tr>
      <w:tr w:rsidR="00E30354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30354" w:rsidRPr="00603D21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30354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Nara Cristina Ribeiro </w:t>
            </w:r>
          </w:p>
        </w:tc>
        <w:tc>
          <w:tcPr>
            <w:tcW w:w="170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E30354" w:rsidRDefault="00E30354" w:rsidP="008A6B10">
      <w:pPr>
        <w:jc w:val="both"/>
        <w:rPr>
          <w:rFonts w:asciiTheme="minorHAnsi" w:hAnsiTheme="minorHAnsi"/>
          <w:sz w:val="24"/>
          <w:szCs w:val="24"/>
        </w:rPr>
      </w:pPr>
    </w:p>
    <w:p w:rsidR="00EE288F" w:rsidRPr="00946F65" w:rsidRDefault="006565EC" w:rsidP="00946F65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Cargos de Médico Pneumologista, Terapeuta Ocupacional, Auxiliar de Enfermagem e Fonoaudiólogo, não tiveram inscritos.</w:t>
      </w:r>
    </w:p>
    <w:p w:rsidR="00EE288F" w:rsidRDefault="00EE288F" w:rsidP="008A6B1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EE288F" w:rsidRDefault="00EE288F" w:rsidP="008A6B1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Joaçaba/SC, em </w:t>
      </w:r>
      <w:r w:rsidR="006565EC">
        <w:rPr>
          <w:rFonts w:ascii="Verdana" w:hAnsi="Verdana" w:cs="Arial"/>
          <w:bCs/>
          <w:sz w:val="18"/>
          <w:szCs w:val="16"/>
          <w:lang w:eastAsia="pt-BR"/>
        </w:rPr>
        <w:t>08 de março de 2022</w:t>
      </w: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Dioclésio</w:t>
      </w:r>
      <w:proofErr w:type="spellEnd"/>
      <w:r>
        <w:rPr>
          <w:rFonts w:ascii="Verdana" w:hAnsi="Verdana" w:cs="Arial"/>
          <w:bCs/>
          <w:sz w:val="18"/>
          <w:szCs w:val="16"/>
          <w:lang w:eastAsia="pt-BR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Ragnini</w:t>
      </w:r>
      <w:proofErr w:type="spellEnd"/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r w:rsidRPr="002C7153">
        <w:rPr>
          <w:rFonts w:ascii="Verdana" w:hAnsi="Verdana"/>
          <w:sz w:val="18"/>
          <w:szCs w:val="16"/>
        </w:rPr>
        <w:t>Prefeito Municipal de Joaçaba</w:t>
      </w:r>
    </w:p>
    <w:p w:rsidR="008A6B10" w:rsidRPr="00016DCC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14"/>
          <w:szCs w:val="16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:rsidR="008A6B10" w:rsidRPr="00CB1380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18"/>
          <w:szCs w:val="18"/>
          <w:lang w:eastAsia="pt-BR"/>
        </w:rPr>
      </w:pPr>
      <w:r w:rsidRPr="00016DCC">
        <w:rPr>
          <w:rFonts w:ascii="Verdana" w:hAnsi="Verdana"/>
          <w:b/>
          <w:sz w:val="18"/>
          <w:szCs w:val="16"/>
        </w:rPr>
        <w:t>PUBLIQUE-SE E REGISTRE-SE.</w:t>
      </w:r>
    </w:p>
    <w:p w:rsidR="00980B1B" w:rsidRDefault="00980B1B"/>
    <w:sectPr w:rsidR="00980B1B" w:rsidSect="00C173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5073">
      <w:pPr>
        <w:spacing w:after="0" w:line="240" w:lineRule="auto"/>
      </w:pPr>
      <w:r>
        <w:separator/>
      </w:r>
    </w:p>
  </w:endnote>
  <w:endnote w:type="continuationSeparator" w:id="0">
    <w:p w:rsidR="00000000" w:rsidRDefault="00F3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5073">
      <w:pPr>
        <w:spacing w:after="0" w:line="240" w:lineRule="auto"/>
      </w:pPr>
      <w:r>
        <w:separator/>
      </w:r>
    </w:p>
  </w:footnote>
  <w:footnote w:type="continuationSeparator" w:id="0">
    <w:p w:rsidR="00000000" w:rsidRDefault="00F3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F6" w:rsidRDefault="004C267E" w:rsidP="00C774F6">
    <w:pPr>
      <w:pStyle w:val="Cabealho"/>
      <w:jc w:val="center"/>
    </w:pPr>
    <w:r w:rsidRPr="00C774F6">
      <w:rPr>
        <w:noProof/>
        <w:lang w:eastAsia="pt-BR"/>
      </w:rPr>
      <w:drawing>
        <wp:inline distT="0" distB="0" distL="0" distR="0" wp14:anchorId="307BD906" wp14:editId="1A419206">
          <wp:extent cx="3200400" cy="8953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C5C72"/>
    <w:multiLevelType w:val="hybridMultilevel"/>
    <w:tmpl w:val="64E6348C"/>
    <w:lvl w:ilvl="0" w:tplc="4A5ABE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0"/>
    <w:rsid w:val="000426D9"/>
    <w:rsid w:val="00125079"/>
    <w:rsid w:val="00197B7A"/>
    <w:rsid w:val="002019D6"/>
    <w:rsid w:val="00354814"/>
    <w:rsid w:val="003F7038"/>
    <w:rsid w:val="004A649C"/>
    <w:rsid w:val="004C267E"/>
    <w:rsid w:val="005F29E3"/>
    <w:rsid w:val="005F4034"/>
    <w:rsid w:val="005F50EA"/>
    <w:rsid w:val="006046B4"/>
    <w:rsid w:val="006565EC"/>
    <w:rsid w:val="006C4649"/>
    <w:rsid w:val="00745E07"/>
    <w:rsid w:val="008A6B10"/>
    <w:rsid w:val="00942D20"/>
    <w:rsid w:val="00946F65"/>
    <w:rsid w:val="00980B1B"/>
    <w:rsid w:val="00A410D7"/>
    <w:rsid w:val="00AC5242"/>
    <w:rsid w:val="00AD2684"/>
    <w:rsid w:val="00C72247"/>
    <w:rsid w:val="00CF15D7"/>
    <w:rsid w:val="00CF2157"/>
    <w:rsid w:val="00D0333D"/>
    <w:rsid w:val="00D34F23"/>
    <w:rsid w:val="00D73900"/>
    <w:rsid w:val="00E1122F"/>
    <w:rsid w:val="00E30354"/>
    <w:rsid w:val="00E93169"/>
    <w:rsid w:val="00EB799C"/>
    <w:rsid w:val="00EE288F"/>
    <w:rsid w:val="00F35073"/>
    <w:rsid w:val="00FC6535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AB08-A6AE-41EA-97DB-DFF3ABF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6B1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A6B10"/>
  </w:style>
  <w:style w:type="paragraph" w:styleId="PargrafodaLista">
    <w:name w:val="List Paragraph"/>
    <w:basedOn w:val="Normal"/>
    <w:uiPriority w:val="34"/>
    <w:qFormat/>
    <w:rsid w:val="00946F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2</cp:revision>
  <cp:lastPrinted>2022-03-08T18:27:00Z</cp:lastPrinted>
  <dcterms:created xsi:type="dcterms:W3CDTF">2022-03-08T18:37:00Z</dcterms:created>
  <dcterms:modified xsi:type="dcterms:W3CDTF">2022-03-08T18:37:00Z</dcterms:modified>
</cp:coreProperties>
</file>